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7322F6" w:rsidTr="00080F07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322F6" w:rsidRDefault="007322F6" w:rsidP="00080F07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Решение Собрания представителей </w:t>
            </w:r>
          </w:p>
          <w:p w:rsidR="007322F6" w:rsidRDefault="007322F6" w:rsidP="00080F07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"О районном бюджете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7322F6" w:rsidRDefault="007322F6" w:rsidP="00080F07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на 2021 год и плановый период 2022 и 2023 годов"</w:t>
            </w:r>
          </w:p>
        </w:tc>
      </w:tr>
    </w:tbl>
    <w:p w:rsidR="007322F6" w:rsidRDefault="007322F6" w:rsidP="007322F6">
      <w:pPr>
        <w:rPr>
          <w:vanish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7322F6" w:rsidTr="00387C62">
        <w:tc>
          <w:tcPr>
            <w:tcW w:w="963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322F6" w:rsidRDefault="003B2E27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о</w:t>
            </w:r>
            <w:r w:rsidR="007322F6">
              <w:rPr>
                <w:color w:val="000000"/>
                <w:sz w:val="28"/>
                <w:szCs w:val="28"/>
              </w:rPr>
              <w:t>т  10  декабря 2020г. № 66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с. Большое село</w:t>
            </w: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О  районном</w:t>
            </w:r>
          </w:p>
          <w:p w:rsidR="007322F6" w:rsidRDefault="007322F6" w:rsidP="00080F07">
            <w:pPr>
              <w:ind w:firstLine="420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бюджете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color w:val="000000"/>
                <w:sz w:val="28"/>
                <w:szCs w:val="28"/>
              </w:rPr>
              <w:t> 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муниципального района на 2021 год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и на плановый период 2022 и 2023 годов</w:t>
            </w:r>
          </w:p>
          <w:p w:rsidR="007322F6" w:rsidRDefault="007322F6" w:rsidP="00080F07">
            <w:pPr>
              <w:ind w:firstLine="420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(в редакции Решения Собрания представителей</w:t>
            </w:r>
            <w:proofErr w:type="gramEnd"/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EB0322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.0</w:t>
            </w:r>
            <w:r w:rsidR="00A1206B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.2021г. № </w:t>
            </w:r>
            <w:r w:rsidR="00A1206B">
              <w:rPr>
                <w:color w:val="000000"/>
                <w:sz w:val="28"/>
                <w:szCs w:val="28"/>
              </w:rPr>
              <w:t>95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 xml:space="preserve">Собрание  представителей 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 xml:space="preserve">района Ярославской области 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РЕШИЛО:</w:t>
            </w: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387C62" w:rsidRPr="003B2E27" w:rsidRDefault="007322F6" w:rsidP="003B2E27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87C62" w:rsidRPr="003B2E27">
              <w:rPr>
                <w:sz w:val="28"/>
                <w:szCs w:val="28"/>
              </w:rPr>
              <w:t>Утвердить основные характеристики районного бюджета на 2021 год:</w:t>
            </w:r>
          </w:p>
          <w:p w:rsidR="00387C62" w:rsidRPr="003B2E27" w:rsidRDefault="00387C62" w:rsidP="00387C62">
            <w:pPr>
              <w:ind w:firstLine="708"/>
              <w:jc w:val="both"/>
              <w:rPr>
                <w:sz w:val="28"/>
                <w:szCs w:val="28"/>
              </w:rPr>
            </w:pPr>
            <w:r w:rsidRPr="003B2E27">
              <w:rPr>
                <w:sz w:val="28"/>
                <w:szCs w:val="28"/>
              </w:rPr>
              <w:t xml:space="preserve">- прогнозируемый общий объем доходов районного бюджета в сумме </w:t>
            </w:r>
            <w:r w:rsidR="00A1206B">
              <w:rPr>
                <w:sz w:val="28"/>
                <w:szCs w:val="28"/>
              </w:rPr>
              <w:t>531800459</w:t>
            </w:r>
            <w:r w:rsidRPr="003B2E27">
              <w:rPr>
                <w:sz w:val="28"/>
                <w:szCs w:val="28"/>
              </w:rPr>
              <w:t xml:space="preserve"> рублей; </w:t>
            </w:r>
          </w:p>
          <w:p w:rsidR="00387C62" w:rsidRPr="003B2E27" w:rsidRDefault="00387C62" w:rsidP="00387C62">
            <w:pPr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3B2E27">
              <w:rPr>
                <w:sz w:val="28"/>
                <w:szCs w:val="28"/>
              </w:rPr>
              <w:t xml:space="preserve">- общий объем расходов районного бюджета в сумме </w:t>
            </w:r>
            <w:r w:rsidR="00A1206B">
              <w:rPr>
                <w:sz w:val="28"/>
                <w:szCs w:val="28"/>
              </w:rPr>
              <w:t>539614190</w:t>
            </w:r>
            <w:r w:rsidRPr="003B2E27">
              <w:rPr>
                <w:sz w:val="28"/>
                <w:szCs w:val="28"/>
              </w:rPr>
              <w:t> рублей;</w:t>
            </w:r>
            <w:r w:rsidRPr="003B2E27">
              <w:rPr>
                <w:b/>
                <w:bCs/>
                <w:sz w:val="28"/>
                <w:szCs w:val="28"/>
              </w:rPr>
              <w:t xml:space="preserve"> </w:t>
            </w:r>
          </w:p>
          <w:p w:rsidR="00387C62" w:rsidRPr="003B2E27" w:rsidRDefault="00387C62" w:rsidP="00387C62">
            <w:pPr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3B2E27">
              <w:rPr>
                <w:b/>
                <w:bCs/>
                <w:sz w:val="28"/>
                <w:szCs w:val="28"/>
              </w:rPr>
              <w:t xml:space="preserve">- </w:t>
            </w:r>
            <w:r w:rsidRPr="003B2E27">
              <w:rPr>
                <w:bCs/>
                <w:sz w:val="28"/>
                <w:szCs w:val="28"/>
              </w:rPr>
              <w:t>дефицит районного бюджета  в сумме 7813731 рублей.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.Утвердить основные характеристики районного бюджета на 2022 год и на 2023 год: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 xml:space="preserve">-прогнозируемый общий объем доходов районного бюджета на 2022 год в сумме </w:t>
            </w:r>
            <w:r w:rsidR="00A1206B">
              <w:rPr>
                <w:color w:val="000000"/>
                <w:sz w:val="28"/>
                <w:szCs w:val="28"/>
              </w:rPr>
              <w:t>440909695</w:t>
            </w:r>
            <w:r>
              <w:rPr>
                <w:color w:val="000000"/>
                <w:sz w:val="28"/>
                <w:szCs w:val="28"/>
              </w:rPr>
              <w:t> рублей и на 2023 год в сумме 393697118 рублей;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общий объем расходов районного бюджета на 2022 год в сумме </w:t>
            </w:r>
            <w:r w:rsidR="00A1206B">
              <w:rPr>
                <w:color w:val="000000"/>
                <w:sz w:val="28"/>
                <w:szCs w:val="28"/>
              </w:rPr>
              <w:t>440909695</w:t>
            </w:r>
            <w:r>
              <w:rPr>
                <w:color w:val="000000"/>
                <w:sz w:val="28"/>
                <w:szCs w:val="28"/>
              </w:rPr>
              <w:t xml:space="preserve"> рублей, в том числе условно утвержденные расходы в сумме 3110000 рублей, и на 2023 год в сумме 393697118 рублей, в том числе условно утвержденные расходы в сумме 3660000 рублей;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Утвердить нормативы распределения налоговых и неналоговых доходов консолидированного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на 2021 год и на плановый период 2022 и 2023 годов согласно приложению 1 к настоящему Решению.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color w:val="000000"/>
                <w:sz w:val="28"/>
                <w:szCs w:val="28"/>
              </w:rPr>
              <w:t>Утвердить перечень главных администраторов доходов и источников финансирования дефицита районного бюджета, и доходов местных бюджетов, закрепляемые за ними источники доходов и источники финансирования дефицита районного бюджета и источники доходов местных бюджетов  согласно приложению 2 к настоящему Решению.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color w:val="000000"/>
                <w:sz w:val="28"/>
                <w:szCs w:val="28"/>
              </w:rPr>
              <w:t xml:space="preserve"> Утвердить  прогнозируемые доходы районного  бюджета в соответствии с классификацией доходов бюджетов Российской Федерации: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-</w:t>
            </w:r>
            <w:r>
              <w:rPr>
                <w:color w:val="000000"/>
                <w:sz w:val="28"/>
                <w:szCs w:val="28"/>
              </w:rPr>
              <w:t xml:space="preserve"> на 2021 год согласно приложению 3 к настоящему Решению;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- на плановый период 2022 и 2023 годов  согласно приложению 4 к настоящему Решению.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</w:rPr>
              <w:t>Утвердить расходы районного бюджета по целевым статьям (муниципальным</w:t>
            </w:r>
            <w:proofErr w:type="gramEnd"/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 xml:space="preserve">программам и непрограммным направлениям деятельности) и группам </w:t>
            </w:r>
            <w:proofErr w:type="gramStart"/>
            <w:r>
              <w:rPr>
                <w:color w:val="000000"/>
                <w:sz w:val="28"/>
                <w:szCs w:val="28"/>
              </w:rPr>
              <w:t>видов расходов классификации расходов бюджетов Российской Федерации</w:t>
            </w:r>
            <w:proofErr w:type="gramEnd"/>
            <w:r>
              <w:rPr>
                <w:color w:val="000000"/>
                <w:sz w:val="28"/>
                <w:szCs w:val="28"/>
              </w:rPr>
              <w:t>: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1) на 2021 год согласно приложению 5 к настоящему Решению;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2) на плановый период 2022 и 2023 годов согласно приложению 6 к настоящему Решению.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7.</w:t>
            </w:r>
            <w:r>
              <w:rPr>
                <w:color w:val="000000"/>
                <w:sz w:val="28"/>
                <w:szCs w:val="28"/>
              </w:rPr>
              <w:t xml:space="preserve"> Утвердить ведомственную структуру расходов районного бюджета: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1) на 2021 год согласно приложению 7 к настоящему Решению;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2) на плановый период 2022 и 2023 годов согласно приложению 8 к настоящему Решению.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8.</w:t>
            </w:r>
            <w:r>
              <w:rPr>
                <w:color w:val="000000"/>
                <w:sz w:val="28"/>
                <w:szCs w:val="28"/>
              </w:rPr>
              <w:t xml:space="preserve"> Утвердить перечень бюджетных ассигнований, предусмотренных на поддержку семьи и детства на 2021 год и на плановый период 2022 и 2023 годов, согласно приложению 9 к настоящему  Решению.</w:t>
            </w:r>
          </w:p>
          <w:p w:rsidR="00387C62" w:rsidRPr="003B2E27" w:rsidRDefault="007322F6" w:rsidP="003B2E27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87C62" w:rsidRPr="003B2E27">
              <w:rPr>
                <w:sz w:val="28"/>
                <w:szCs w:val="28"/>
              </w:rPr>
              <w:t>Утвердить общий объем бюджетных ассигнований на исполнение публичных нормативных обязательств на 2021 год в сумме 7</w:t>
            </w:r>
            <w:r w:rsidR="00A1206B">
              <w:rPr>
                <w:sz w:val="28"/>
                <w:szCs w:val="28"/>
              </w:rPr>
              <w:t>9332026</w:t>
            </w:r>
            <w:r w:rsidR="00387C62" w:rsidRPr="003B2E27">
              <w:rPr>
                <w:sz w:val="28"/>
                <w:szCs w:val="28"/>
              </w:rPr>
              <w:t>,04 рублей, на 2022 год в сумме 67013141,36 рублей и на 2023 год в сумме 69933484,36 рублей.</w:t>
            </w:r>
          </w:p>
          <w:p w:rsidR="00387C62" w:rsidRPr="003B2E27" w:rsidRDefault="007322F6" w:rsidP="00387C6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87C62" w:rsidRPr="003B2E27">
              <w:rPr>
                <w:sz w:val="28"/>
                <w:szCs w:val="28"/>
              </w:rPr>
              <w:t>Утвердить объем бюджетных ассигнований дорожного фонда на 2021 год в сумме 10</w:t>
            </w:r>
            <w:r w:rsidR="00A1206B">
              <w:rPr>
                <w:sz w:val="28"/>
                <w:szCs w:val="28"/>
              </w:rPr>
              <w:t>430692</w:t>
            </w:r>
            <w:r w:rsidR="00387C62" w:rsidRPr="003B2E27">
              <w:rPr>
                <w:sz w:val="28"/>
                <w:szCs w:val="28"/>
              </w:rPr>
              <w:t xml:space="preserve"> рубля, на 2022 год в сумме 10559154рубля и на 2023 год в сумме 11543154 рубля.</w:t>
            </w:r>
          </w:p>
          <w:p w:rsidR="007322F6" w:rsidRPr="003B2E27" w:rsidRDefault="007322F6" w:rsidP="00080F07">
            <w:pPr>
              <w:ind w:firstLine="42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11.</w:t>
            </w:r>
            <w:r>
              <w:rPr>
                <w:color w:val="000000"/>
                <w:sz w:val="28"/>
                <w:szCs w:val="28"/>
              </w:rPr>
              <w:t xml:space="preserve"> 1). </w:t>
            </w:r>
            <w:r w:rsidR="00387C62" w:rsidRPr="003B2E27">
              <w:rPr>
                <w:sz w:val="28"/>
                <w:szCs w:val="28"/>
              </w:rPr>
              <w:t xml:space="preserve">Утвердить резервный фонд Администрации </w:t>
            </w:r>
            <w:proofErr w:type="spellStart"/>
            <w:r w:rsidR="00387C62" w:rsidRPr="003B2E27">
              <w:rPr>
                <w:sz w:val="28"/>
                <w:szCs w:val="28"/>
              </w:rPr>
              <w:t>Большесельского</w:t>
            </w:r>
            <w:proofErr w:type="spellEnd"/>
            <w:r w:rsidR="00387C62" w:rsidRPr="003B2E27">
              <w:rPr>
                <w:sz w:val="28"/>
                <w:szCs w:val="28"/>
              </w:rPr>
              <w:t xml:space="preserve"> муниципального района на 2021 год в сумме 1160000 рублей, на 2022 год в сумме 2000000 рублей, на 2023 год в сумме 1000000 рублей.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Средства резервного фонда администрации</w:t>
            </w:r>
          </w:p>
          <w:p w:rsidR="007322F6" w:rsidRDefault="007322F6" w:rsidP="00080F07">
            <w:pPr>
              <w:ind w:firstLine="420"/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направляются на финансовое обеспечение непредвиденных расходов, в том числе на проведение  аварийно-восстановительных работ и иных мероприятий, связанных с ликвидацией последствий  стихийных бедствий и других  чрезвычайных ситуаций.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 xml:space="preserve">2). Утвердить иным образом зарезервированные средства районного бюджета в составе  утвержденных бюджетных ассигнований на 2021 год в сумме </w:t>
            </w:r>
            <w:r w:rsidR="00A1206B">
              <w:rPr>
                <w:sz w:val="28"/>
                <w:szCs w:val="28"/>
              </w:rPr>
              <w:t>1534898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рубля.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 xml:space="preserve">Средства районного бюджета, иным образом зарезервированные  в составе утвержденных бюджетных ассигнований, направляются </w:t>
            </w:r>
            <w:proofErr w:type="gramStart"/>
            <w:r>
              <w:rPr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</w:rPr>
              <w:t>: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- повышение тарифов на коммунальные услуги для  учреждений бюджетной сферы;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-развитие материально-технической базы, повышение технической оснащенности и проведение ремонтов учреждений бюджетной сферы;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-исполнение указов Президента Российской Федерации в части повышения оплаты труда работников муниципальных учреждений;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12</w:t>
            </w:r>
            <w:r>
              <w:rPr>
                <w:color w:val="000000"/>
                <w:sz w:val="28"/>
                <w:szCs w:val="28"/>
              </w:rPr>
              <w:t xml:space="preserve">. Утвердить общий объем и распределение дотаций на выравнивание бюджетной обеспеченности сельских поселений 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района: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1) на 2021 год согласно приложению 10 к настоящему Решению;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2) на плановый период 2022 и 2023 годов согласно приложению 11 к настоящему Решению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Установить критерий выравнивания финансовых возможностей сельских поселений 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на 2021-2023 годы равным 0,58.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13.</w:t>
            </w:r>
            <w:r>
              <w:rPr>
                <w:color w:val="000000"/>
                <w:sz w:val="28"/>
                <w:szCs w:val="28"/>
              </w:rPr>
              <w:t xml:space="preserve">Утвердить общий объем, перечень и распределение межбюджетных трансфертов  бюджетам сельских поселений  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на 2021 год согласно приложению 12 к настоящему Решению;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14.</w:t>
            </w:r>
            <w:r>
              <w:rPr>
                <w:color w:val="000000"/>
                <w:sz w:val="28"/>
                <w:szCs w:val="28"/>
              </w:rPr>
              <w:t xml:space="preserve"> Утвердить источники финансирования дефицита районного бюджета: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1) на 2021 год согласно приложению 13 к настоящему Решению;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2) на плановый период 2022 и 2023 годов согласно приложению 14 к настоящему Решению.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. Установить  верхний предел муниципального внутреннего  долга</w:t>
            </w:r>
          </w:p>
          <w:p w:rsidR="007322F6" w:rsidRDefault="007322F6" w:rsidP="00080F07">
            <w:pPr>
              <w:ind w:firstLine="420"/>
              <w:jc w:val="both"/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на 1 января 2022 года в сумме 0 рублей, на 1 января 2023 года в сумме 0 рублей и на 1 января 2024 года в сумме 0 рублей, в том числе верхний предел долга по  муниципальным гарантиям 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в валюте  Российской Федерации в сумме 0 рублей, в сумме 0 рублей и в сумме 0 рублей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соответственно.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 xml:space="preserve">Бюджетные ассигнования на исполнение муниципальных гарантий 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в валюте Российской Федерации по возможным гарантийным случаям на 2021 год и плановый период 2022 и 2023 годов не предусмотрены.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16.</w:t>
            </w:r>
            <w:r>
              <w:rPr>
                <w:color w:val="000000"/>
                <w:sz w:val="28"/>
                <w:szCs w:val="28"/>
              </w:rPr>
              <w:t xml:space="preserve"> Утвердить Программу муниципальных внутренних заимствований 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на 2021 год и на плановый период 2022 и 2023 годов согласно приложению 15 к настоящему Решению.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17.</w:t>
            </w:r>
            <w:r>
              <w:rPr>
                <w:color w:val="000000"/>
                <w:sz w:val="28"/>
                <w:szCs w:val="28"/>
              </w:rPr>
              <w:t xml:space="preserve"> Утвердить программу муниципальных гарантий 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  в валюте Российской Федерации на 2021 год и плановый период 2022 и 2023 годов согласно приложению 16 к настоящему решению.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18.</w:t>
            </w:r>
            <w:r>
              <w:rPr>
                <w:color w:val="000000"/>
                <w:sz w:val="28"/>
                <w:szCs w:val="28"/>
              </w:rPr>
              <w:t xml:space="preserve"> Установить, что в соответствии с пунктом 2 статьи 78 и пунктом 2 статьи 78</w:t>
            </w:r>
            <w:r>
              <w:rPr>
                <w:color w:val="000000"/>
                <w:position w:val="7"/>
                <w:sz w:val="21"/>
                <w:szCs w:val="21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Бюджетного кодекса Российской Федерации: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1. Субсидии из районного бюджета предоставляются главными распорядителями бюджетных средств, а также получателями бюджетных средств, наделенными Администрацией муниципального района полномочиями по предоставлению субсидий, в пределах предусмотренных им в районном бюджете бюджетных ассигнований:</w:t>
            </w:r>
          </w:p>
          <w:p w:rsidR="007322F6" w:rsidRDefault="007322F6" w:rsidP="00080F07">
            <w:pPr>
              <w:ind w:firstLine="420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1)юридическим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работ, услуг на безвозмездной и безвозвратной </w:t>
            </w:r>
            <w:r>
              <w:rPr>
                <w:color w:val="000000"/>
                <w:sz w:val="28"/>
                <w:szCs w:val="28"/>
              </w:rPr>
              <w:lastRenderedPageBreak/>
              <w:t>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</w:t>
            </w:r>
            <w:proofErr w:type="gramEnd"/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подакцизных товаров), выполнением работ, оказанием услуг: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 xml:space="preserve">а) осуществляющим деятельность по муниципальным регулируемым (ценам) тарифам, устанавливаемым правовыми актами 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района;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 xml:space="preserve">б) участвующим в реализации мероприятий муниципальных программ 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района;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в)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граждан;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2) некоммерческим организациям, не являющимся муниципальными учреждениями.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 xml:space="preserve">2. Порядок предоставления субсидий, указанных в пункте 1, устанавливается нормативно правовыми актами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  района.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19.</w:t>
            </w:r>
            <w:r>
              <w:rPr>
                <w:color w:val="000000"/>
                <w:sz w:val="28"/>
                <w:szCs w:val="28"/>
              </w:rPr>
              <w:t xml:space="preserve"> Установить в соответствии с пунктом 8 статьи 217 Бюджетного кодекса Российской Федерации следующие основания для внесения изменений в сводную бюджетную роспись районного бюджета в пределах объема бюджетных ассигнований, связанные с особенностями исполнения районного бюджета и (или) перераспределения бюджетных ассигнований: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-перераспределение бюджетных ассигнований между видами источников финансирования дефицита районного бюджета в ходе исполнения районного бюджета в пределах общего объема бюджетных ассигнований по источникам финансирования дефицита районного бюджета, предусмотренных на соответствующий финансовый год;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- перераспределение бюджетных ассигнований между задачами в пределах подпрограммы без изменения направления расходования средств  районного бюджета;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-приостановление (сокращения) расходов  районного бюджета;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-перераспределение бюджетных ассигнований с целью возврата в  областной  бюджет денежных взысканий (штрафов) за нарушение условий договоров (соглашений) о предоставлении субсидий местным бюджетам из  бюджета субъекта  Российской Федерации;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-перераспределение бюджетных ассигнований между региональными проектами,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районного бюджета на соответствующий финансовый год;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 xml:space="preserve">-увеличение бюджетных ассигнований, предусмотренных на  финансовое  обеспечение реализации региональных проектов, за счет уменьшения бюджетных ассигнований, не отнесенных Решением о районном </w:t>
            </w:r>
            <w:r>
              <w:rPr>
                <w:color w:val="000000"/>
                <w:sz w:val="28"/>
                <w:szCs w:val="28"/>
              </w:rPr>
              <w:lastRenderedPageBreak/>
              <w:t>бюджете на текущий финансовый год и плановый период на указанные цели.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    </w:t>
            </w:r>
            <w:r>
              <w:rPr>
                <w:b/>
                <w:bCs/>
                <w:color w:val="000000"/>
                <w:sz w:val="28"/>
                <w:szCs w:val="28"/>
              </w:rPr>
              <w:t>20.</w:t>
            </w:r>
            <w:r>
              <w:rPr>
                <w:color w:val="000000"/>
                <w:sz w:val="28"/>
                <w:szCs w:val="28"/>
              </w:rPr>
              <w:t> Установить, что в 2021 году осуществляется: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 xml:space="preserve">1). Приоритетное финансирование обязательств по выплате заработной платы, оплате жилищных и коммунальных услуг, выполнению публичных нормативных обязательств, закупке продуктов питания, ликвидации последствий чрезвычайных ситуаций, в том числе в составе муниципальных заданий муниципальным бюджетным и автономным учреждениям 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и предоставлению межбюджетных трансфертов.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2). При составлении и ведении кассового плана районного бюджета финансовый орган, осуществляющий составление и организацию исполнения  районного бюджета обеспечивает в первоочередном порядке финансирование расходов, указанных в части 1 настоящего пункта. По остальным расходам составление и ведение кассового плана производится с учетом прогнозируемого исполнения районного бюджета.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21.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Установить, что в случае поступления в районный бюджет субсидий, субвенций и иных межбюджетных трансфертов, имеющих целевое назначение, сверх объемов, утвержденных настоящим Решением, финансовый орган, осуществляющий составление и организацию исполнения  районного бюджета вправе производить закрепление источников доходов районного  бюджета  за главными администраторами доходов  и источников финансирования дефицита районного бюджета, с последующим отражением  данных изменений в настоящем Решении.</w:t>
            </w:r>
            <w:proofErr w:type="gramEnd"/>
          </w:p>
          <w:p w:rsidR="007322F6" w:rsidRDefault="007322F6" w:rsidP="00080F07">
            <w:pPr>
              <w:ind w:firstLine="420"/>
              <w:jc w:val="both"/>
            </w:pPr>
            <w:r w:rsidRPr="008D68E1">
              <w:rPr>
                <w:b/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 xml:space="preserve">. Установить, что исполнение районного бюджета в 2021 году осуществляется с учетом положений Федерального закона от 15 октября 2020 года №327-ФЗ «О внесении изменений в Бюджетный кодекс Российской Федерации и отдельные законодательные акты Российской Федерации и установлении </w:t>
            </w:r>
            <w:proofErr w:type="gramStart"/>
            <w:r>
              <w:rPr>
                <w:color w:val="000000"/>
                <w:sz w:val="28"/>
                <w:szCs w:val="28"/>
              </w:rPr>
              <w:t>особенностей исполнения бюджетов бюджетной системы Российской Федерации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2021 году»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D68E1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Настоящее Решение   вступает в силу с 1 января 2021 года и подлежит размещению на официальном сайте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района.</w:t>
            </w: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 xml:space="preserve">Собрания представителей:                                             </w:t>
            </w:r>
            <w:r w:rsidR="003B2E27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>      Ф. Ю. Новиков</w:t>
            </w: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Глава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 xml:space="preserve">муниципального района:                                                              В.А. </w:t>
            </w:r>
            <w:proofErr w:type="spellStart"/>
            <w:r>
              <w:rPr>
                <w:color w:val="000000"/>
                <w:sz w:val="28"/>
                <w:szCs w:val="28"/>
              </w:rPr>
              <w:t>Лубенин</w:t>
            </w:r>
            <w:proofErr w:type="spellEnd"/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716928" w:rsidRDefault="00716928"/>
    <w:sectPr w:rsidR="0071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F6"/>
    <w:rsid w:val="00387C62"/>
    <w:rsid w:val="003B2E27"/>
    <w:rsid w:val="00716928"/>
    <w:rsid w:val="007322F6"/>
    <w:rsid w:val="00876F90"/>
    <w:rsid w:val="008D68E1"/>
    <w:rsid w:val="00A1206B"/>
    <w:rsid w:val="00EB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2021-03-11T13:33:00Z</dcterms:created>
  <dcterms:modified xsi:type="dcterms:W3CDTF">2021-09-30T08:09:00Z</dcterms:modified>
</cp:coreProperties>
</file>