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27D6" w:rsidRDefault="003927D6" w:rsidP="003927D6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Реестр разрешений на строительство, выданных в </w:t>
      </w:r>
      <w:r w:rsidR="00B131C6">
        <w:rPr>
          <w:rFonts w:ascii="Times New Roman" w:hAnsi="Times New Roman" w:cs="Times New Roman"/>
          <w:sz w:val="28"/>
          <w:szCs w:val="28"/>
        </w:rPr>
        <w:t>августе</w:t>
      </w:r>
      <w:r>
        <w:rPr>
          <w:rFonts w:ascii="Times New Roman" w:hAnsi="Times New Roman" w:cs="Times New Roman"/>
          <w:sz w:val="28"/>
          <w:szCs w:val="28"/>
        </w:rPr>
        <w:t xml:space="preserve"> 2020года</w:t>
      </w:r>
    </w:p>
    <w:p w:rsidR="003927D6" w:rsidRPr="003927D6" w:rsidRDefault="003927D6" w:rsidP="003927D6">
      <w:pPr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27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3"/>
        <w:gridCol w:w="3653"/>
        <w:gridCol w:w="3093"/>
        <w:gridCol w:w="2587"/>
        <w:gridCol w:w="2589"/>
      </w:tblGrid>
      <w:tr w:rsidR="003927D6" w:rsidRPr="003927D6" w:rsidTr="003927D6">
        <w:trPr>
          <w:cantSplit/>
        </w:trPr>
        <w:tc>
          <w:tcPr>
            <w:tcW w:w="78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3927D6" w:rsidRPr="003927D6" w:rsidRDefault="003927D6">
            <w:pPr>
              <w:ind w:lef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3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Наименование объекта капитального строительства, адрес</w:t>
            </w:r>
          </w:p>
        </w:tc>
        <w:tc>
          <w:tcPr>
            <w:tcW w:w="30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Характер строительства (новое строительство, реконструкция)</w:t>
            </w:r>
          </w:p>
        </w:tc>
        <w:tc>
          <w:tcPr>
            <w:tcW w:w="51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trike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Реквизиты разрешения 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br/>
              <w:t>на строительство</w:t>
            </w:r>
          </w:p>
        </w:tc>
      </w:tr>
      <w:tr w:rsidR="003927D6" w:rsidRPr="003927D6" w:rsidTr="003927D6">
        <w:trPr>
          <w:cantSplit/>
        </w:trPr>
        <w:tc>
          <w:tcPr>
            <w:tcW w:w="78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номер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ind w:left="-57" w:right="-57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3927D6" w:rsidRPr="003927D6" w:rsidTr="003927D6">
        <w:tc>
          <w:tcPr>
            <w:tcW w:w="7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27D6" w:rsidRPr="003927D6" w:rsidRDefault="003927D6" w:rsidP="00B131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Разрешения на строительство в </w:t>
            </w:r>
            <w:r w:rsidR="00B131C6">
              <w:rPr>
                <w:rFonts w:ascii="Times New Roman" w:hAnsi="Times New Roman" w:cs="Times New Roman"/>
                <w:sz w:val="24"/>
                <w:szCs w:val="24"/>
              </w:rPr>
              <w:t>августе</w:t>
            </w:r>
            <w:r w:rsidRPr="003927D6">
              <w:rPr>
                <w:rFonts w:ascii="Times New Roman" w:hAnsi="Times New Roman" w:cs="Times New Roman"/>
                <w:sz w:val="24"/>
                <w:szCs w:val="24"/>
              </w:rPr>
              <w:t xml:space="preserve">   на территории Большесельского муниципального района не выдавались</w:t>
            </w:r>
            <w:bookmarkStart w:id="0" w:name="_GoBack"/>
            <w:bookmarkEnd w:id="0"/>
          </w:p>
        </w:tc>
        <w:tc>
          <w:tcPr>
            <w:tcW w:w="3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27D6" w:rsidRPr="003927D6" w:rsidRDefault="003927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3927D6" w:rsidRDefault="003927D6" w:rsidP="003927D6"/>
    <w:p w:rsidR="00D31EAA" w:rsidRDefault="00D31EAA"/>
    <w:sectPr w:rsidR="00D31EAA" w:rsidSect="003927D6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5B66"/>
    <w:rsid w:val="003927D6"/>
    <w:rsid w:val="0058587E"/>
    <w:rsid w:val="00B131C6"/>
    <w:rsid w:val="00D06709"/>
    <w:rsid w:val="00D31EAA"/>
    <w:rsid w:val="00D35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7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369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311</Characters>
  <Application>Microsoft Office Word</Application>
  <DocSecurity>0</DocSecurity>
  <Lines>2</Lines>
  <Paragraphs>1</Paragraphs>
  <ScaleCrop>false</ScaleCrop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Arhitektor</dc:creator>
  <cp:keywords/>
  <dc:description/>
  <cp:lastModifiedBy>Arhitektor</cp:lastModifiedBy>
  <cp:revision>9</cp:revision>
  <dcterms:created xsi:type="dcterms:W3CDTF">2020-06-01T10:11:00Z</dcterms:created>
  <dcterms:modified xsi:type="dcterms:W3CDTF">2020-09-11T11:49:00Z</dcterms:modified>
</cp:coreProperties>
</file>